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98" w:rsidRPr="00643612" w:rsidRDefault="002B6B3F" w:rsidP="00224298">
      <w:pPr>
        <w:tabs>
          <w:tab w:val="center" w:pos="2410"/>
          <w:tab w:val="center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43612">
        <w:rPr>
          <w:rFonts w:ascii="Times New Roman" w:hAnsi="Times New Roman" w:cs="Times New Roman"/>
          <w:sz w:val="28"/>
          <w:szCs w:val="28"/>
          <w:u w:val="single"/>
        </w:rPr>
        <w:t>Mẫu</w:t>
      </w:r>
      <w:proofErr w:type="spellEnd"/>
      <w:r w:rsidRPr="006436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43612">
        <w:rPr>
          <w:rFonts w:ascii="Times New Roman" w:hAnsi="Times New Roman" w:cs="Times New Roman"/>
          <w:sz w:val="28"/>
          <w:szCs w:val="28"/>
          <w:u w:val="single"/>
        </w:rPr>
        <w:t>hướng</w:t>
      </w:r>
      <w:proofErr w:type="spellEnd"/>
      <w:r w:rsidRPr="006436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43612">
        <w:rPr>
          <w:rFonts w:ascii="Times New Roman" w:hAnsi="Times New Roman" w:cs="Times New Roman"/>
          <w:sz w:val="28"/>
          <w:szCs w:val="28"/>
          <w:u w:val="single"/>
        </w:rPr>
        <w:t>dẫn</w:t>
      </w:r>
      <w:proofErr w:type="spellEnd"/>
      <w:r w:rsidR="00256E6D" w:rsidRPr="0064361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="00256E6D" w:rsidRPr="00643612">
        <w:rPr>
          <w:rFonts w:ascii="Times New Roman" w:hAnsi="Times New Roman" w:cs="Times New Roman"/>
          <w:sz w:val="28"/>
          <w:szCs w:val="28"/>
          <w:u w:val="single"/>
        </w:rPr>
        <w:t>cá</w:t>
      </w:r>
      <w:proofErr w:type="spellEnd"/>
      <w:r w:rsidR="00256E6D" w:rsidRPr="006436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6E6D" w:rsidRPr="00643612">
        <w:rPr>
          <w:rFonts w:ascii="Times New Roman" w:hAnsi="Times New Roman" w:cs="Times New Roman"/>
          <w:sz w:val="28"/>
          <w:szCs w:val="28"/>
          <w:u w:val="single"/>
        </w:rPr>
        <w:t>nhân</w:t>
      </w:r>
      <w:proofErr w:type="spellEnd"/>
      <w:r w:rsidR="00256E6D" w:rsidRPr="00643612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43612">
        <w:rPr>
          <w:rFonts w:ascii="Times New Roman" w:hAnsi="Times New Roman" w:cs="Times New Roman"/>
          <w:sz w:val="28"/>
          <w:szCs w:val="28"/>
          <w:u w:val="single"/>
        </w:rPr>
        <w:t>.....</w:t>
      </w:r>
    </w:p>
    <w:p w:rsidR="00224298" w:rsidRPr="00643612" w:rsidRDefault="00224298" w:rsidP="00224298">
      <w:pPr>
        <w:tabs>
          <w:tab w:val="center" w:pos="2410"/>
          <w:tab w:val="center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612">
        <w:rPr>
          <w:rFonts w:ascii="Times New Roman" w:hAnsi="Times New Roman" w:cs="Times New Roman"/>
          <w:sz w:val="28"/>
          <w:szCs w:val="28"/>
        </w:rPr>
        <w:tab/>
      </w:r>
    </w:p>
    <w:p w:rsidR="00224298" w:rsidRPr="00643612" w:rsidRDefault="00224298" w:rsidP="00224298">
      <w:pPr>
        <w:tabs>
          <w:tab w:val="center" w:pos="2410"/>
          <w:tab w:val="center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612">
        <w:rPr>
          <w:rFonts w:ascii="Times New Roman" w:hAnsi="Times New Roman" w:cs="Times New Roman"/>
          <w:sz w:val="28"/>
          <w:szCs w:val="28"/>
        </w:rPr>
        <w:t xml:space="preserve">ĐẢNG BỘ CÔNG TY CỔ PHẦN </w:t>
      </w:r>
      <w:r w:rsidRPr="00643612">
        <w:rPr>
          <w:rFonts w:ascii="Times New Roman" w:hAnsi="Times New Roman" w:cs="Times New Roman"/>
          <w:sz w:val="28"/>
          <w:szCs w:val="28"/>
        </w:rPr>
        <w:tab/>
      </w:r>
      <w:r w:rsidRPr="00643612">
        <w:rPr>
          <w:rFonts w:ascii="Times New Roman" w:hAnsi="Times New Roman" w:cs="Times New Roman"/>
          <w:b/>
          <w:sz w:val="28"/>
          <w:szCs w:val="28"/>
        </w:rPr>
        <w:t>ĐẢNG CỘNG SẢN VIỆT NAM</w:t>
      </w:r>
    </w:p>
    <w:p w:rsidR="00224298" w:rsidRPr="00643612" w:rsidRDefault="00BD156E" w:rsidP="00224298">
      <w:pPr>
        <w:tabs>
          <w:tab w:val="center" w:pos="2410"/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612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258.6pt,3.5pt" to="451.95pt,3.5pt"/>
        </w:pict>
      </w:r>
      <w:r w:rsidR="002B6B3F" w:rsidRPr="00643612">
        <w:rPr>
          <w:rFonts w:ascii="Times New Roman" w:hAnsi="Times New Roman" w:cs="Times New Roman"/>
          <w:sz w:val="28"/>
          <w:szCs w:val="28"/>
        </w:rPr>
        <w:t xml:space="preserve">     </w:t>
      </w:r>
      <w:r w:rsidR="00224298" w:rsidRPr="00643612">
        <w:rPr>
          <w:rFonts w:ascii="Times New Roman" w:hAnsi="Times New Roman" w:cs="Times New Roman"/>
          <w:sz w:val="28"/>
          <w:szCs w:val="28"/>
        </w:rPr>
        <w:t xml:space="preserve">CẤP NƯỚC SÓC TRĂNG </w:t>
      </w:r>
    </w:p>
    <w:p w:rsidR="00224298" w:rsidRPr="00643612" w:rsidRDefault="002B6B3F" w:rsidP="00224298">
      <w:pPr>
        <w:tabs>
          <w:tab w:val="center" w:pos="2410"/>
          <w:tab w:val="center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61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24298" w:rsidRPr="00643612">
        <w:rPr>
          <w:rFonts w:ascii="Times New Roman" w:hAnsi="Times New Roman" w:cs="Times New Roman"/>
          <w:b/>
          <w:sz w:val="28"/>
          <w:szCs w:val="28"/>
        </w:rPr>
        <w:t>CHI BỘ.........</w:t>
      </w:r>
      <w:r w:rsidR="00224298" w:rsidRPr="006436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24298" w:rsidRPr="00643612">
        <w:rPr>
          <w:rFonts w:ascii="Times New Roman" w:hAnsi="Times New Roman" w:cs="Times New Roman"/>
          <w:b/>
          <w:i/>
          <w:sz w:val="28"/>
          <w:szCs w:val="28"/>
        </w:rPr>
        <w:t>Sóc</w:t>
      </w:r>
      <w:proofErr w:type="spellEnd"/>
      <w:r w:rsidR="00224298" w:rsidRPr="006436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4298" w:rsidRPr="00643612">
        <w:rPr>
          <w:rFonts w:ascii="Times New Roman" w:hAnsi="Times New Roman" w:cs="Times New Roman"/>
          <w:b/>
          <w:i/>
          <w:sz w:val="28"/>
          <w:szCs w:val="28"/>
        </w:rPr>
        <w:t>Trăng</w:t>
      </w:r>
      <w:proofErr w:type="spellEnd"/>
      <w:r w:rsidR="00224298" w:rsidRPr="0064361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24298" w:rsidRPr="00643612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224298" w:rsidRPr="00643612">
        <w:rPr>
          <w:rFonts w:ascii="Times New Roman" w:hAnsi="Times New Roman" w:cs="Times New Roman"/>
          <w:i/>
          <w:sz w:val="28"/>
          <w:szCs w:val="28"/>
        </w:rPr>
        <w:t xml:space="preserve"> …… </w:t>
      </w:r>
      <w:proofErr w:type="spellStart"/>
      <w:r w:rsidR="00224298" w:rsidRPr="00643612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224298" w:rsidRPr="00643612">
        <w:rPr>
          <w:rFonts w:ascii="Times New Roman" w:hAnsi="Times New Roman" w:cs="Times New Roman"/>
          <w:i/>
          <w:sz w:val="28"/>
          <w:szCs w:val="28"/>
        </w:rPr>
        <w:t xml:space="preserve"> ….. </w:t>
      </w:r>
      <w:proofErr w:type="spellStart"/>
      <w:r w:rsidR="00224298" w:rsidRPr="00643612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224298" w:rsidRPr="0064361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FB71A3" w:rsidRPr="00643612">
        <w:rPr>
          <w:rFonts w:ascii="Times New Roman" w:hAnsi="Times New Roman" w:cs="Times New Roman"/>
          <w:i/>
          <w:sz w:val="28"/>
          <w:szCs w:val="28"/>
        </w:rPr>
        <w:t>20</w:t>
      </w:r>
    </w:p>
    <w:p w:rsidR="00224298" w:rsidRPr="00643612" w:rsidRDefault="00224298" w:rsidP="00224298">
      <w:pPr>
        <w:tabs>
          <w:tab w:val="center" w:pos="2410"/>
          <w:tab w:val="center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612">
        <w:rPr>
          <w:rFonts w:ascii="Times New Roman" w:hAnsi="Times New Roman" w:cs="Times New Roman"/>
          <w:b/>
          <w:sz w:val="28"/>
          <w:szCs w:val="28"/>
        </w:rPr>
        <w:tab/>
        <w:t>*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4298" w:rsidRPr="00643612" w:rsidRDefault="00224298" w:rsidP="0022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BẢN CAM KẾT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TU DƯỠNG, RÈN LUYỆN, PHẤN ĐẤU NĂM 20</w:t>
      </w:r>
      <w:r w:rsidR="00FB71A3"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::.................................................................................</w:t>
      </w:r>
    </w:p>
    <w:p w:rsidR="00DB6CB8" w:rsidRPr="00643612" w:rsidRDefault="00DB6CB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298" w:rsidRPr="00643612" w:rsidRDefault="00DB6CB8" w:rsidP="002242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</w:pPr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ab/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Sau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khi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được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triển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khai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nội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học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tập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và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làm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theo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tư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tưởng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đạo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đức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phong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cách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của</w:t>
      </w:r>
      <w:proofErr w:type="spellEnd"/>
      <w:r w:rsidRPr="00643612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 </w:t>
      </w:r>
      <w:proofErr w:type="spellStart"/>
      <w:r w:rsidRPr="00643612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Hồ</w:t>
      </w:r>
      <w:proofErr w:type="spellEnd"/>
      <w:r w:rsidRPr="00643612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Chí</w:t>
      </w:r>
      <w:proofErr w:type="spellEnd"/>
      <w:r w:rsidRPr="00643612">
        <w:rPr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Minh</w:t>
      </w:r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, 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chuyên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đề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năm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20</w:t>
      </w:r>
      <w:r w:rsidR="00FB71A3"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20</w:t>
      </w:r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"</w:t>
      </w:r>
      <w:r w:rsidR="00FB71A3" w:rsidRPr="00643612">
        <w:rPr>
          <w:rStyle w:val="NormalWe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Tăng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cường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khối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đại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đoàn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kết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toàn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dân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tộc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xây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dựng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Đảng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hệ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thống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chính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trị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sạch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vững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mạnh</w:t>
      </w:r>
      <w:proofErr w:type="spellEnd"/>
      <w:r w:rsidR="00FB71A3" w:rsidRPr="00643612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theo</w:t>
      </w:r>
      <w:proofErr w:type="spellEnd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tư</w:t>
      </w:r>
      <w:proofErr w:type="spellEnd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tưởng</w:t>
      </w:r>
      <w:proofErr w:type="spellEnd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đạo</w:t>
      </w:r>
      <w:proofErr w:type="spellEnd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đức</w:t>
      </w:r>
      <w:proofErr w:type="spellEnd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, </w:t>
      </w:r>
      <w:proofErr w:type="spellStart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phong</w:t>
      </w:r>
      <w:proofErr w:type="spellEnd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cách</w:t>
      </w:r>
      <w:proofErr w:type="spellEnd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Hồ</w:t>
      </w:r>
      <w:proofErr w:type="spellEnd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</w:t>
      </w:r>
      <w:proofErr w:type="spellStart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>Chí</w:t>
      </w:r>
      <w:proofErr w:type="spellEnd"/>
      <w:r w:rsidR="00FB71A3" w:rsidRPr="00643612">
        <w:rPr>
          <w:rStyle w:val="Emphasis"/>
          <w:rFonts w:ascii="Times New Roman" w:hAnsi="Times New Roman" w:cs="Times New Roman"/>
          <w:spacing w:val="-6"/>
          <w:sz w:val="28"/>
          <w:szCs w:val="28"/>
          <w:bdr w:val="none" w:sz="0" w:space="0" w:color="auto" w:frame="1"/>
        </w:rPr>
        <w:t xml:space="preserve"> Minh</w:t>
      </w:r>
      <w:r w:rsidR="00FB71A3"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".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Bản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thân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cam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kết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thực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hiện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các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công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việc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như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sau</w:t>
      </w:r>
      <w:proofErr w:type="spellEnd"/>
      <w:r w:rsidRPr="0064361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:</w:t>
      </w:r>
    </w:p>
    <w:p w:rsidR="00DB6CB8" w:rsidRPr="00643612" w:rsidRDefault="00DB6CB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tưởng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trị</w:t>
      </w:r>
      <w:proofErr w:type="spellEnd"/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Mác-Lênin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”).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………………………………………………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……………………………………………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đức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lối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sống</w:t>
      </w:r>
      <w:proofErr w:type="spellEnd"/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Minh;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03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="00636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03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36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03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636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03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636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03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636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03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636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603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thoái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tuyên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trương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lastRenderedPageBreak/>
        <w:t>nghị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*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Nêu</w:t>
      </w:r>
      <w:proofErr w:type="spellEnd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công</w:t>
      </w:r>
      <w:proofErr w:type="spellEnd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việc</w:t>
      </w:r>
      <w:proofErr w:type="spellEnd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cụ</w:t>
      </w:r>
      <w:proofErr w:type="spellEnd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thể</w:t>
      </w:r>
      <w:proofErr w:type="spellEnd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theo</w:t>
      </w:r>
      <w:proofErr w:type="spellEnd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nhiệm</w:t>
      </w:r>
      <w:proofErr w:type="spellEnd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vụ</w:t>
      </w:r>
      <w:proofErr w:type="spellEnd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phụ</w:t>
      </w:r>
      <w:proofErr w:type="spellEnd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i/>
          <w:sz w:val="28"/>
          <w:szCs w:val="28"/>
        </w:rPr>
        <w:t>trách</w:t>
      </w:r>
      <w:proofErr w:type="spellEnd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>phù</w:t>
      </w:r>
      <w:proofErr w:type="spellEnd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>hợp</w:t>
      </w:r>
      <w:proofErr w:type="spellEnd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proofErr w:type="spellEnd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>nội</w:t>
      </w:r>
      <w:proofErr w:type="spellEnd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dung </w:t>
      </w:r>
      <w:proofErr w:type="spellStart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>tập</w:t>
      </w:r>
      <w:proofErr w:type="spellEnd"/>
      <w:r w:rsidR="00DB6CB8" w:rsidRPr="0064361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………………………………………………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……………………………………………</w:t>
      </w:r>
    </w:p>
    <w:p w:rsidR="00DB6CB8" w:rsidRPr="00643612" w:rsidRDefault="00DB6CB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kỷ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luật</w:t>
      </w:r>
      <w:proofErr w:type="spellEnd"/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="00441BC0" w:rsidRPr="006436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………………………………………………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>……………………………………………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khắc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sửa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hạn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khuyết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cuối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441BC0"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nếu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</w:p>
    <w:tbl>
      <w:tblPr>
        <w:tblW w:w="45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3255"/>
      </w:tblGrid>
      <w:tr w:rsidR="00224298" w:rsidRPr="00643612" w:rsidTr="00224298">
        <w:tc>
          <w:tcPr>
            <w:tcW w:w="1284" w:type="dxa"/>
            <w:shd w:val="clear" w:color="auto" w:fill="FFFFFF"/>
          </w:tcPr>
          <w:p w:rsidR="00224298" w:rsidRPr="00643612" w:rsidRDefault="00224298" w:rsidP="002242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FFFFFF"/>
            <w:vAlign w:val="center"/>
          </w:tcPr>
          <w:p w:rsidR="00224298" w:rsidRPr="00643612" w:rsidRDefault="00224298" w:rsidP="0022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24298" w:rsidRPr="00643612" w:rsidRDefault="00224298" w:rsidP="002242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ab/>
        <w:t>XÁC NHẬN CỦA CHI BỘ</w:t>
      </w:r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ab/>
      </w:r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ab/>
        <w:t xml:space="preserve">  NGƯỜI VIẾT CAM KẾT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*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Yêu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cầu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đối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với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Bản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cam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kết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tu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dưỡng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rèn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luyện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phấn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đấu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của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viên</w:t>
      </w:r>
      <w:proofErr w:type="spellEnd"/>
    </w:p>
    <w:p w:rsidR="00224298" w:rsidRPr="00643612" w:rsidRDefault="00DB6CB8" w:rsidP="00DB6CB8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 w:rsidRPr="00643612">
        <w:rPr>
          <w:spacing w:val="-2"/>
          <w:sz w:val="28"/>
          <w:szCs w:val="28"/>
          <w:bdr w:val="none" w:sz="0" w:space="0" w:color="auto" w:frame="1"/>
        </w:rPr>
        <w:t xml:space="preserve">- </w:t>
      </w:r>
      <w:proofErr w:type="spellStart"/>
      <w:r w:rsidR="00224298" w:rsidRPr="00643612">
        <w:rPr>
          <w:sz w:val="28"/>
          <w:szCs w:val="28"/>
        </w:rPr>
        <w:t>Bản</w:t>
      </w:r>
      <w:proofErr w:type="spellEnd"/>
      <w:r w:rsidR="00224298" w:rsidRPr="00643612">
        <w:rPr>
          <w:sz w:val="28"/>
          <w:szCs w:val="28"/>
        </w:rPr>
        <w:t xml:space="preserve"> cam </w:t>
      </w:r>
      <w:proofErr w:type="spellStart"/>
      <w:r w:rsidR="00224298" w:rsidRPr="00643612">
        <w:rPr>
          <w:sz w:val="28"/>
          <w:szCs w:val="28"/>
        </w:rPr>
        <w:t>kết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nêu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cụ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thể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một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số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nhiệm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vụ</w:t>
      </w:r>
      <w:proofErr w:type="spellEnd"/>
      <w:r w:rsidR="00224298" w:rsidRPr="00643612">
        <w:rPr>
          <w:sz w:val="28"/>
          <w:szCs w:val="28"/>
        </w:rPr>
        <w:t xml:space="preserve">, </w:t>
      </w:r>
      <w:proofErr w:type="spellStart"/>
      <w:r w:rsidR="00224298" w:rsidRPr="00643612">
        <w:rPr>
          <w:sz w:val="28"/>
          <w:szCs w:val="28"/>
        </w:rPr>
        <w:t>rèn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luyện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phấn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đấu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trong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năm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tới</w:t>
      </w:r>
      <w:proofErr w:type="spellEnd"/>
      <w:r w:rsidR="00224298" w:rsidRPr="00643612">
        <w:rPr>
          <w:sz w:val="28"/>
          <w:szCs w:val="28"/>
        </w:rPr>
        <w:t xml:space="preserve">, qua </w:t>
      </w:r>
      <w:proofErr w:type="spellStart"/>
      <w:r w:rsidR="00224298" w:rsidRPr="00643612">
        <w:rPr>
          <w:sz w:val="28"/>
          <w:szCs w:val="28"/>
        </w:rPr>
        <w:t>đó</w:t>
      </w:r>
      <w:proofErr w:type="spellEnd"/>
      <w:r w:rsidR="00224298" w:rsidRPr="00643612">
        <w:rPr>
          <w:sz w:val="28"/>
          <w:szCs w:val="28"/>
        </w:rPr>
        <w:t xml:space="preserve">, </w:t>
      </w:r>
      <w:proofErr w:type="spellStart"/>
      <w:r w:rsidR="00224298" w:rsidRPr="00643612">
        <w:rPr>
          <w:sz w:val="28"/>
          <w:szCs w:val="28"/>
        </w:rPr>
        <w:t>các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441BC0" w:rsidRPr="00643612">
        <w:rPr>
          <w:sz w:val="28"/>
          <w:szCs w:val="28"/>
        </w:rPr>
        <w:t>đ</w:t>
      </w:r>
      <w:r w:rsidR="00224298" w:rsidRPr="00643612">
        <w:rPr>
          <w:sz w:val="28"/>
          <w:szCs w:val="28"/>
        </w:rPr>
        <w:t>ảng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viên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sẽ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có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thêm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được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động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lực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để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thực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hiện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hoàn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thành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tốt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nhiệm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vụ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của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mình</w:t>
      </w:r>
      <w:proofErr w:type="spellEnd"/>
      <w:r w:rsidR="00224298" w:rsidRPr="00643612">
        <w:rPr>
          <w:sz w:val="28"/>
          <w:szCs w:val="28"/>
        </w:rPr>
        <w:t xml:space="preserve">. </w:t>
      </w:r>
      <w:proofErr w:type="spellStart"/>
      <w:r w:rsidR="00224298" w:rsidRPr="00643612">
        <w:rPr>
          <w:sz w:val="28"/>
          <w:szCs w:val="28"/>
        </w:rPr>
        <w:t>Lưu</w:t>
      </w:r>
      <w:proofErr w:type="spellEnd"/>
      <w:r w:rsidR="00224298" w:rsidRPr="00643612">
        <w:rPr>
          <w:sz w:val="28"/>
          <w:szCs w:val="28"/>
        </w:rPr>
        <w:t xml:space="preserve"> ý </w:t>
      </w:r>
      <w:proofErr w:type="spellStart"/>
      <w:r w:rsidR="00224298" w:rsidRPr="00643612">
        <w:rPr>
          <w:sz w:val="28"/>
          <w:szCs w:val="28"/>
        </w:rPr>
        <w:t>đảng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viên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không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được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sao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chép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trùng</w:t>
      </w:r>
      <w:proofErr w:type="spellEnd"/>
      <w:r w:rsidR="00224298" w:rsidRPr="00643612">
        <w:rPr>
          <w:sz w:val="28"/>
          <w:szCs w:val="28"/>
        </w:rPr>
        <w:t xml:space="preserve"> </w:t>
      </w:r>
      <w:proofErr w:type="spellStart"/>
      <w:r w:rsidR="00224298" w:rsidRPr="00643612">
        <w:rPr>
          <w:sz w:val="28"/>
          <w:szCs w:val="28"/>
        </w:rPr>
        <w:t>lắp</w:t>
      </w:r>
      <w:proofErr w:type="spellEnd"/>
      <w:r w:rsidRPr="00643612">
        <w:rPr>
          <w:sz w:val="28"/>
          <w:szCs w:val="28"/>
        </w:rPr>
        <w:t>,</w:t>
      </w:r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từng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đảng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viên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liên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hệ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bản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thân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đề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ra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phương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hướng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phấn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đấu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làm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43612">
        <w:rPr>
          <w:spacing w:val="-2"/>
          <w:sz w:val="28"/>
          <w:szCs w:val="28"/>
          <w:bdr w:val="none" w:sz="0" w:space="0" w:color="auto" w:frame="1"/>
        </w:rPr>
        <w:t>theo</w:t>
      </w:r>
      <w:proofErr w:type="spellEnd"/>
      <w:r w:rsidRPr="00643612">
        <w:rPr>
          <w:spacing w:val="-2"/>
          <w:sz w:val="28"/>
          <w:szCs w:val="28"/>
          <w:bdr w:val="none" w:sz="0" w:space="0" w:color="auto" w:frame="1"/>
        </w:rPr>
        <w:t>.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nhược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224298" w:rsidRPr="00643612" w:rsidRDefault="00224298" w:rsidP="00224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12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64361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6436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74A" w:rsidRPr="00643612" w:rsidRDefault="00FB274A" w:rsidP="002242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274A" w:rsidRPr="00643612" w:rsidSect="00FB2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24298"/>
    <w:rsid w:val="00224298"/>
    <w:rsid w:val="00256E6D"/>
    <w:rsid w:val="002B6B3F"/>
    <w:rsid w:val="003A57BC"/>
    <w:rsid w:val="00441BC0"/>
    <w:rsid w:val="00636035"/>
    <w:rsid w:val="00643612"/>
    <w:rsid w:val="00786695"/>
    <w:rsid w:val="009513BC"/>
    <w:rsid w:val="00966DDB"/>
    <w:rsid w:val="00BD156E"/>
    <w:rsid w:val="00DB6CB8"/>
    <w:rsid w:val="00FB274A"/>
    <w:rsid w:val="00FB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4A"/>
  </w:style>
  <w:style w:type="paragraph" w:styleId="Heading3">
    <w:name w:val="heading 3"/>
    <w:basedOn w:val="Normal"/>
    <w:link w:val="Heading3Char"/>
    <w:uiPriority w:val="9"/>
    <w:qFormat/>
    <w:rsid w:val="00224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42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29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242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qFormat/>
    <w:rsid w:val="002242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2020-02-10T01:59:00Z</dcterms:created>
  <dcterms:modified xsi:type="dcterms:W3CDTF">2020-02-10T02:04:00Z</dcterms:modified>
</cp:coreProperties>
</file>